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CE2" w:rsidRPr="003169CC" w:rsidRDefault="00821CE2" w:rsidP="00821CE2">
      <w:pPr>
        <w:rPr>
          <w:b/>
        </w:rPr>
      </w:pPr>
      <w:bookmarkStart w:id="0" w:name="_GoBack"/>
      <w:bookmarkEnd w:id="0"/>
      <w:r>
        <w:rPr>
          <w:b/>
        </w:rPr>
        <w:t>WEEK 4</w:t>
      </w:r>
      <w:r w:rsidRPr="003169CC">
        <w:rPr>
          <w:b/>
        </w:rPr>
        <w:tab/>
      </w:r>
      <w:r w:rsidRPr="003169CC">
        <w:rPr>
          <w:b/>
        </w:rPr>
        <w:tab/>
      </w:r>
      <w:r w:rsidRPr="003169CC">
        <w:rPr>
          <w:b/>
        </w:rPr>
        <w:tab/>
      </w:r>
      <w:r w:rsidRPr="003169CC">
        <w:rPr>
          <w:b/>
        </w:rPr>
        <w:tab/>
      </w:r>
      <w:r>
        <w:rPr>
          <w:b/>
        </w:rPr>
        <w:tab/>
      </w:r>
      <w:r w:rsidRPr="003169CC">
        <w:rPr>
          <w:b/>
        </w:rPr>
        <w:t>YEAR 11 TECHNICAL DRAWING</w:t>
      </w:r>
    </w:p>
    <w:p w:rsidR="00821CE2" w:rsidRPr="003169CC" w:rsidRDefault="00821CE2" w:rsidP="00821CE2">
      <w:pPr>
        <w:rPr>
          <w:b/>
        </w:rPr>
      </w:pPr>
      <w:r w:rsidRPr="003169CC">
        <w:rPr>
          <w:b/>
        </w:rPr>
        <w:t>STRAND: GEOMETRY</w:t>
      </w:r>
    </w:p>
    <w:p w:rsidR="00821CE2" w:rsidRDefault="00821CE2" w:rsidP="00821CE2">
      <w:pPr>
        <w:rPr>
          <w:b/>
        </w:rPr>
      </w:pPr>
      <w:r>
        <w:rPr>
          <w:b/>
        </w:rPr>
        <w:t>LESSON16: CAM</w:t>
      </w:r>
    </w:p>
    <w:p w:rsidR="00821CE2" w:rsidRDefault="00821CE2" w:rsidP="00821CE2">
      <w:pPr>
        <w:rPr>
          <w:b/>
        </w:rPr>
      </w:pPr>
      <w:r>
        <w:rPr>
          <w:b/>
        </w:rPr>
        <w:t>LEARNING OUTCOME:</w:t>
      </w:r>
      <w:r w:rsidR="00545332">
        <w:rPr>
          <w:b/>
        </w:rPr>
        <w:t xml:space="preserve"> DEFINE CAM</w:t>
      </w:r>
    </w:p>
    <w:p w:rsidR="00545332" w:rsidRPr="00545332" w:rsidRDefault="00821CE2" w:rsidP="00545332">
      <w:pPr>
        <w:pStyle w:val="ListParagraph"/>
        <w:numPr>
          <w:ilvl w:val="0"/>
          <w:numId w:val="1"/>
        </w:numPr>
        <w:rPr>
          <w:b/>
        </w:rPr>
      </w:pPr>
      <w:r>
        <w:t>A Cam is a machine component that either rotates or moves back and forth (reciprocates) to create a prescribed motion in a contacting element known as a follower.</w:t>
      </w:r>
    </w:p>
    <w:p w:rsidR="00545332" w:rsidRPr="00545332" w:rsidRDefault="00545332" w:rsidP="00545332">
      <w:pPr>
        <w:pStyle w:val="ListParagraph"/>
        <w:rPr>
          <w:b/>
        </w:rPr>
      </w:pPr>
    </w:p>
    <w:p w:rsidR="00545332" w:rsidRPr="00545332" w:rsidRDefault="00821CE2" w:rsidP="00545332">
      <w:pPr>
        <w:pStyle w:val="ListParagraph"/>
        <w:numPr>
          <w:ilvl w:val="0"/>
          <w:numId w:val="1"/>
        </w:numPr>
        <w:rPr>
          <w:b/>
        </w:rPr>
      </w:pPr>
      <w:r>
        <w:t xml:space="preserve"> The shape of the contacting surface of the cam is determined by the prescribed motion and the profile of the follower. </w:t>
      </w:r>
    </w:p>
    <w:p w:rsidR="00545332" w:rsidRPr="00545332" w:rsidRDefault="00545332" w:rsidP="00545332">
      <w:pPr>
        <w:pStyle w:val="ListParagraph"/>
        <w:rPr>
          <w:b/>
        </w:rPr>
      </w:pPr>
    </w:p>
    <w:p w:rsidR="00545332" w:rsidRPr="00545332" w:rsidRDefault="00821CE2" w:rsidP="00545332">
      <w:pPr>
        <w:pStyle w:val="ListParagraph"/>
        <w:numPr>
          <w:ilvl w:val="0"/>
          <w:numId w:val="1"/>
        </w:numPr>
        <w:rPr>
          <w:b/>
        </w:rPr>
      </w:pPr>
      <w:r>
        <w:t>Cam-follower mechanisms are particularly useful when a simple motion of one part of a machine is to be converted to a more complicated prescribed motion of another part, one that must be accurately timed with respect to the simple motion and may include periods of rest (dwells).</w:t>
      </w:r>
    </w:p>
    <w:p w:rsidR="00545332" w:rsidRPr="00545332" w:rsidRDefault="00545332" w:rsidP="00545332">
      <w:pPr>
        <w:pStyle w:val="ListParagraph"/>
        <w:rPr>
          <w:b/>
        </w:rPr>
      </w:pPr>
    </w:p>
    <w:p w:rsidR="00545332" w:rsidRDefault="00821CE2" w:rsidP="00545332">
      <w:pPr>
        <w:pStyle w:val="ListParagraph"/>
        <w:numPr>
          <w:ilvl w:val="0"/>
          <w:numId w:val="1"/>
        </w:numPr>
        <w:rPr>
          <w:b/>
        </w:rPr>
      </w:pPr>
      <w:r>
        <w:t xml:space="preserve">A CAM has two parts, the FOLLOWER and the CAM PROFILE. </w:t>
      </w:r>
    </w:p>
    <w:p w:rsidR="00545332" w:rsidRDefault="00545332" w:rsidP="00545332">
      <w:pPr>
        <w:pStyle w:val="ListParagraph"/>
      </w:pPr>
    </w:p>
    <w:p w:rsidR="00821CE2" w:rsidRDefault="00821CE2" w:rsidP="00545332">
      <w:pPr>
        <w:pStyle w:val="ListParagraph"/>
        <w:ind w:left="0"/>
      </w:pPr>
      <w:r>
        <w:t>Diagrams one to six show a rotating cam pushing a follower up and then allowing it to slowly fall back down.</w:t>
      </w:r>
    </w:p>
    <w:p w:rsidR="00C37313" w:rsidRDefault="00C37313" w:rsidP="00545332">
      <w:pPr>
        <w:pStyle w:val="ListParagraph"/>
        <w:ind w:left="0"/>
      </w:pPr>
    </w:p>
    <w:p w:rsidR="00C37313" w:rsidRDefault="006B5A92" w:rsidP="00134B36">
      <w:pPr>
        <w:pStyle w:val="ListParagraph"/>
        <w:ind w:left="0"/>
        <w:jc w:val="center"/>
      </w:pPr>
      <w:r>
        <w:rPr>
          <w:noProof/>
        </w:rPr>
        <w:drawing>
          <wp:inline distT="0" distB="0" distL="0" distR="0">
            <wp:extent cx="4071332" cy="1614185"/>
            <wp:effectExtent l="19050" t="0" r="536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19084" t="53025" r="20499" b="13829"/>
                    <a:stretch>
                      <a:fillRect/>
                    </a:stretch>
                  </pic:blipFill>
                  <pic:spPr bwMode="auto">
                    <a:xfrm>
                      <a:off x="0" y="0"/>
                      <a:ext cx="4081666" cy="1618282"/>
                    </a:xfrm>
                    <a:prstGeom prst="rect">
                      <a:avLst/>
                    </a:prstGeom>
                    <a:noFill/>
                    <a:ln w="9525">
                      <a:noFill/>
                      <a:miter lim="800000"/>
                      <a:headEnd/>
                      <a:tailEnd/>
                    </a:ln>
                  </pic:spPr>
                </pic:pic>
              </a:graphicData>
            </a:graphic>
          </wp:inline>
        </w:drawing>
      </w:r>
    </w:p>
    <w:p w:rsidR="00545332" w:rsidRPr="00545332" w:rsidRDefault="00545332" w:rsidP="00545332">
      <w:pPr>
        <w:pStyle w:val="ListParagraph"/>
        <w:ind w:left="0"/>
        <w:rPr>
          <w:b/>
        </w:rPr>
      </w:pPr>
    </w:p>
    <w:p w:rsidR="00037839" w:rsidRDefault="00037839" w:rsidP="00037839">
      <w:pPr>
        <w:pStyle w:val="ListParagraph"/>
        <w:numPr>
          <w:ilvl w:val="0"/>
          <w:numId w:val="2"/>
        </w:numPr>
      </w:pPr>
      <w:r>
        <w:t xml:space="preserve">In diagram 1 the cam is in a vertical position and it slowly rotates in an anticlockwise direction. As it rotates the follower drops down. </w:t>
      </w:r>
    </w:p>
    <w:p w:rsidR="00037839" w:rsidRDefault="00037839" w:rsidP="00037839">
      <w:pPr>
        <w:pStyle w:val="ListParagraph"/>
        <w:numPr>
          <w:ilvl w:val="0"/>
          <w:numId w:val="2"/>
        </w:numPr>
      </w:pPr>
      <w:r>
        <w:t xml:space="preserve">In diagram 4 the follower is in its lowest position. </w:t>
      </w:r>
    </w:p>
    <w:p w:rsidR="00E70423" w:rsidRDefault="00037839" w:rsidP="00037839">
      <w:pPr>
        <w:pStyle w:val="ListParagraph"/>
        <w:numPr>
          <w:ilvl w:val="0"/>
          <w:numId w:val="2"/>
        </w:numPr>
      </w:pPr>
      <w:r>
        <w:t>The cam continues to rotate and the follower begins to rise in diagrams 5 and 6 until it returns to its original position.</w:t>
      </w:r>
    </w:p>
    <w:p w:rsidR="0026223D" w:rsidRDefault="0026223D" w:rsidP="0026223D"/>
    <w:p w:rsidR="0026223D" w:rsidRDefault="0026223D" w:rsidP="0026223D"/>
    <w:p w:rsidR="0026223D" w:rsidRDefault="0026223D" w:rsidP="0026223D"/>
    <w:p w:rsidR="0026223D" w:rsidRDefault="0026223D" w:rsidP="0026223D"/>
    <w:p w:rsidR="0026223D" w:rsidRDefault="00F21FA5" w:rsidP="0026223D">
      <w:pPr>
        <w:rPr>
          <w:b/>
        </w:rPr>
      </w:pPr>
      <w:r>
        <w:rPr>
          <w:b/>
        </w:rPr>
        <w:lastRenderedPageBreak/>
        <w:t>LESSON17: TYPES &amp; ADVANTAGES OF CAM</w:t>
      </w:r>
    </w:p>
    <w:p w:rsidR="0026223D" w:rsidRDefault="00F21FA5" w:rsidP="0026223D">
      <w:pPr>
        <w:rPr>
          <w:b/>
        </w:rPr>
      </w:pPr>
      <w:r>
        <w:rPr>
          <w:b/>
        </w:rPr>
        <w:t>LEARNING OUTCOME: IDENTIFY THE TYPES &amp; ADVANTAGES OF CAM</w:t>
      </w:r>
    </w:p>
    <w:p w:rsidR="00F21FA5" w:rsidRDefault="00F21FA5" w:rsidP="0026223D">
      <w:pPr>
        <w:pStyle w:val="ListParagraph"/>
        <w:numPr>
          <w:ilvl w:val="0"/>
          <w:numId w:val="3"/>
        </w:numPr>
      </w:pPr>
      <w:r>
        <w:t>TYPES OF FOLLOWER</w:t>
      </w:r>
    </w:p>
    <w:p w:rsidR="00F21FA5" w:rsidRDefault="00F21FA5" w:rsidP="00F21FA5">
      <w:pPr>
        <w:pStyle w:val="ListParagraph"/>
        <w:numPr>
          <w:ilvl w:val="0"/>
          <w:numId w:val="4"/>
        </w:numPr>
      </w:pPr>
      <w:r>
        <w:t>There are different types of follower but they all slide or roll on the edge of the cam. We will look at knife/point edge follower in this lesson.</w:t>
      </w:r>
    </w:p>
    <w:p w:rsidR="00611045" w:rsidRDefault="00611045" w:rsidP="00611045">
      <w:pPr>
        <w:pStyle w:val="ListParagraph"/>
        <w:ind w:left="1487"/>
      </w:pPr>
    </w:p>
    <w:p w:rsidR="00F21FA5" w:rsidRDefault="00F21FA5" w:rsidP="00F21FA5">
      <w:pPr>
        <w:jc w:val="center"/>
      </w:pPr>
      <w:r>
        <w:rPr>
          <w:noProof/>
        </w:rPr>
        <w:drawing>
          <wp:inline distT="0" distB="0" distL="0" distR="0">
            <wp:extent cx="3165981" cy="203068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36901" t="54448" r="38085" b="17019"/>
                    <a:stretch>
                      <a:fillRect/>
                    </a:stretch>
                  </pic:blipFill>
                  <pic:spPr bwMode="auto">
                    <a:xfrm>
                      <a:off x="0" y="0"/>
                      <a:ext cx="3172941" cy="2035144"/>
                    </a:xfrm>
                    <a:prstGeom prst="rect">
                      <a:avLst/>
                    </a:prstGeom>
                    <a:noFill/>
                    <a:ln w="9525">
                      <a:noFill/>
                      <a:miter lim="800000"/>
                      <a:headEnd/>
                      <a:tailEnd/>
                    </a:ln>
                  </pic:spPr>
                </pic:pic>
              </a:graphicData>
            </a:graphic>
          </wp:inline>
        </w:drawing>
      </w:r>
    </w:p>
    <w:p w:rsidR="00611045" w:rsidRPr="00F21FA5" w:rsidRDefault="00611045" w:rsidP="00F21FA5">
      <w:pPr>
        <w:jc w:val="center"/>
      </w:pPr>
    </w:p>
    <w:p w:rsidR="008B551F" w:rsidRDefault="00F21FA5" w:rsidP="008B551F">
      <w:pPr>
        <w:pStyle w:val="ListParagraph"/>
        <w:numPr>
          <w:ilvl w:val="0"/>
          <w:numId w:val="3"/>
        </w:numPr>
      </w:pPr>
      <w:r>
        <w:t xml:space="preserve">ADVANTAGES OF USING CAM  </w:t>
      </w:r>
    </w:p>
    <w:p w:rsidR="008B551F" w:rsidRPr="008B551F" w:rsidRDefault="00F21FA5" w:rsidP="008B551F">
      <w:pPr>
        <w:pStyle w:val="ListParagraph"/>
        <w:numPr>
          <w:ilvl w:val="0"/>
          <w:numId w:val="4"/>
        </w:numPr>
        <w:rPr>
          <w:b/>
        </w:rPr>
      </w:pPr>
      <w:r>
        <w:t xml:space="preserve"> </w:t>
      </w:r>
      <w:proofErr w:type="gramStart"/>
      <w:r>
        <w:t>a</w:t>
      </w:r>
      <w:proofErr w:type="gramEnd"/>
      <w:r>
        <w:t xml:space="preserve"> simple rotatory motion can be utilized to produce a</w:t>
      </w:r>
      <w:r w:rsidR="008B551F">
        <w:t xml:space="preserve"> </w:t>
      </w:r>
      <w:r>
        <w:t xml:space="preserve">linear motion.  </w:t>
      </w:r>
    </w:p>
    <w:p w:rsidR="008B551F" w:rsidRPr="008B551F" w:rsidRDefault="008B551F" w:rsidP="008B551F">
      <w:pPr>
        <w:pStyle w:val="ListParagraph"/>
        <w:ind w:left="1487"/>
        <w:rPr>
          <w:b/>
        </w:rPr>
      </w:pPr>
    </w:p>
    <w:p w:rsidR="008B551F" w:rsidRPr="008B551F" w:rsidRDefault="00F21FA5" w:rsidP="008B551F">
      <w:pPr>
        <w:pStyle w:val="ListParagraph"/>
        <w:numPr>
          <w:ilvl w:val="0"/>
          <w:numId w:val="4"/>
        </w:numPr>
        <w:rPr>
          <w:b/>
        </w:rPr>
      </w:pPr>
      <w:r>
        <w:t>Cam mechanisms offer high repeatability, low cost, excellent reliability, and minimal maintenance</w:t>
      </w:r>
      <w:r w:rsidR="008B551F">
        <w:t xml:space="preserve"> </w:t>
      </w:r>
      <w:r>
        <w:t xml:space="preserve">long term maintenance, in real world applications. </w:t>
      </w:r>
    </w:p>
    <w:p w:rsidR="008B551F" w:rsidRPr="008B551F" w:rsidRDefault="008B551F" w:rsidP="008B551F">
      <w:pPr>
        <w:pStyle w:val="ListParagraph"/>
        <w:ind w:left="1487"/>
        <w:rPr>
          <w:b/>
        </w:rPr>
      </w:pPr>
    </w:p>
    <w:p w:rsidR="008B551F" w:rsidRPr="008B551F" w:rsidRDefault="00F21FA5" w:rsidP="008B551F">
      <w:pPr>
        <w:pStyle w:val="ListParagraph"/>
        <w:numPr>
          <w:ilvl w:val="0"/>
          <w:numId w:val="4"/>
        </w:numPr>
        <w:rPr>
          <w:b/>
        </w:rPr>
      </w:pPr>
      <w:r>
        <w:t xml:space="preserve"> A task can be more efficiently and economically accomplished by using a simple mechanism like cam, rather than using off the shelf expensive actuators. </w:t>
      </w:r>
    </w:p>
    <w:p w:rsidR="008B551F" w:rsidRPr="008B551F" w:rsidRDefault="00F21FA5" w:rsidP="008B551F">
      <w:pPr>
        <w:pStyle w:val="ListParagraph"/>
        <w:ind w:left="1487"/>
        <w:rPr>
          <w:b/>
        </w:rPr>
      </w:pPr>
      <w:r>
        <w:t xml:space="preserve"> </w:t>
      </w:r>
    </w:p>
    <w:p w:rsidR="008B551F" w:rsidRPr="008B551F" w:rsidRDefault="00F21FA5" w:rsidP="008B551F">
      <w:pPr>
        <w:pStyle w:val="ListParagraph"/>
        <w:numPr>
          <w:ilvl w:val="0"/>
          <w:numId w:val="4"/>
        </w:numPr>
        <w:rPr>
          <w:b/>
        </w:rPr>
      </w:pPr>
      <w:r>
        <w:t>In a given family of manufactured products, the range of overall size and geometric variation is usually</w:t>
      </w:r>
      <w:r w:rsidR="008B551F">
        <w:t xml:space="preserve"> </w:t>
      </w:r>
      <w:r>
        <w:t xml:space="preserve">small enough to be handled by a simple adjustable mechanism, rather than using expensive robotic joints with large degrees of freedom. </w:t>
      </w:r>
    </w:p>
    <w:p w:rsidR="008B551F" w:rsidRPr="008B551F" w:rsidRDefault="00F21FA5" w:rsidP="008B551F">
      <w:pPr>
        <w:pStyle w:val="ListParagraph"/>
        <w:ind w:left="1487"/>
        <w:rPr>
          <w:b/>
        </w:rPr>
      </w:pPr>
      <w:r>
        <w:t xml:space="preserve"> </w:t>
      </w:r>
    </w:p>
    <w:p w:rsidR="00F21FA5" w:rsidRPr="008B551F" w:rsidRDefault="00F21FA5" w:rsidP="008B551F">
      <w:pPr>
        <w:pStyle w:val="ListParagraph"/>
        <w:numPr>
          <w:ilvl w:val="0"/>
          <w:numId w:val="4"/>
        </w:numPr>
        <w:rPr>
          <w:b/>
        </w:rPr>
      </w:pPr>
      <w:r>
        <w:t xml:space="preserve">Mechanisms are also useful for passive guidance of a rigid body through desired positions </w:t>
      </w:r>
      <w:proofErr w:type="gramStart"/>
      <w:r>
        <w:t>and</w:t>
      </w:r>
      <w:r w:rsidR="008B551F">
        <w:t xml:space="preserve"> </w:t>
      </w:r>
      <w:r>
        <w:t xml:space="preserve"> orientations</w:t>
      </w:r>
      <w:proofErr w:type="gramEnd"/>
      <w:r>
        <w:t>, as in an automobile suspension mechanism or a knee brace.</w:t>
      </w:r>
    </w:p>
    <w:p w:rsidR="0026223D" w:rsidRDefault="0026223D" w:rsidP="0026223D"/>
    <w:p w:rsidR="00611045" w:rsidRDefault="00611045" w:rsidP="008B551F">
      <w:pPr>
        <w:rPr>
          <w:b/>
        </w:rPr>
      </w:pPr>
    </w:p>
    <w:p w:rsidR="00611045" w:rsidRDefault="00611045" w:rsidP="008B551F">
      <w:pPr>
        <w:rPr>
          <w:b/>
        </w:rPr>
      </w:pPr>
    </w:p>
    <w:p w:rsidR="00611045" w:rsidRDefault="00611045" w:rsidP="008B551F">
      <w:pPr>
        <w:rPr>
          <w:b/>
        </w:rPr>
      </w:pPr>
    </w:p>
    <w:p w:rsidR="00611045" w:rsidRDefault="00611045" w:rsidP="008B551F">
      <w:pPr>
        <w:rPr>
          <w:b/>
        </w:rPr>
      </w:pPr>
    </w:p>
    <w:p w:rsidR="008B551F" w:rsidRDefault="008B551F" w:rsidP="008B551F">
      <w:pPr>
        <w:rPr>
          <w:b/>
        </w:rPr>
      </w:pPr>
      <w:r>
        <w:rPr>
          <w:b/>
        </w:rPr>
        <w:lastRenderedPageBreak/>
        <w:t>LESSON18: PARTS OF CAM</w:t>
      </w:r>
    </w:p>
    <w:p w:rsidR="008B551F" w:rsidRDefault="008B551F" w:rsidP="008B551F">
      <w:pPr>
        <w:rPr>
          <w:b/>
        </w:rPr>
      </w:pPr>
      <w:r>
        <w:rPr>
          <w:b/>
        </w:rPr>
        <w:t>LEARNING OUTCOME: IDENTIFY THE PARTS OF CAM</w:t>
      </w:r>
    </w:p>
    <w:p w:rsidR="00611045" w:rsidRDefault="00611045" w:rsidP="00753F98">
      <w:pPr>
        <w:jc w:val="center"/>
        <w:rPr>
          <w:b/>
        </w:rPr>
      </w:pPr>
      <w:r>
        <w:rPr>
          <w:b/>
          <w:noProof/>
        </w:rPr>
        <w:drawing>
          <wp:inline distT="0" distB="0" distL="0" distR="0">
            <wp:extent cx="3662300" cy="243444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35896" t="19573" r="33289" b="30147"/>
                    <a:stretch>
                      <a:fillRect/>
                    </a:stretch>
                  </pic:blipFill>
                  <pic:spPr bwMode="auto">
                    <a:xfrm>
                      <a:off x="0" y="0"/>
                      <a:ext cx="3670907" cy="2440162"/>
                    </a:xfrm>
                    <a:prstGeom prst="rect">
                      <a:avLst/>
                    </a:prstGeom>
                    <a:noFill/>
                    <a:ln w="9525">
                      <a:noFill/>
                      <a:miter lim="800000"/>
                      <a:headEnd/>
                      <a:tailEnd/>
                    </a:ln>
                  </pic:spPr>
                </pic:pic>
              </a:graphicData>
            </a:graphic>
          </wp:inline>
        </w:drawing>
      </w:r>
    </w:p>
    <w:p w:rsidR="00753F98" w:rsidRPr="00753F98" w:rsidRDefault="00753F98" w:rsidP="00753F98">
      <w:pPr>
        <w:pStyle w:val="ListParagraph"/>
        <w:numPr>
          <w:ilvl w:val="0"/>
          <w:numId w:val="5"/>
        </w:numPr>
        <w:rPr>
          <w:b/>
        </w:rPr>
      </w:pPr>
      <w:r w:rsidRPr="00B14AB5">
        <w:rPr>
          <w:b/>
        </w:rPr>
        <w:t>Trace point</w:t>
      </w:r>
      <w:r>
        <w:t xml:space="preserve">: A theoretical point on the follower, corresponding to the point of a fictitious knife-edge follower. It is used to generate the pitch curve. In the case of a roller follower, the trace point is at the center of the roller. </w:t>
      </w:r>
    </w:p>
    <w:p w:rsidR="00753F98" w:rsidRPr="00753F98" w:rsidRDefault="00753F98" w:rsidP="00753F98">
      <w:pPr>
        <w:pStyle w:val="ListParagraph"/>
        <w:rPr>
          <w:b/>
        </w:rPr>
      </w:pPr>
    </w:p>
    <w:p w:rsidR="00753F98" w:rsidRPr="00B14AB5" w:rsidRDefault="00753F98" w:rsidP="00753F98">
      <w:pPr>
        <w:pStyle w:val="ListParagraph"/>
        <w:numPr>
          <w:ilvl w:val="0"/>
          <w:numId w:val="5"/>
        </w:numPr>
        <w:rPr>
          <w:b/>
        </w:rPr>
      </w:pPr>
      <w:r>
        <w:t xml:space="preserve"> </w:t>
      </w:r>
      <w:r w:rsidRPr="00B14AB5">
        <w:rPr>
          <w:b/>
        </w:rPr>
        <w:t>Pitch curve</w:t>
      </w:r>
      <w:r>
        <w:t>: The path generated by the trace point at the follower is rotated about a stationary cam.</w:t>
      </w:r>
    </w:p>
    <w:p w:rsidR="00B14AB5" w:rsidRPr="00753F98" w:rsidRDefault="00B14AB5" w:rsidP="00B14AB5">
      <w:pPr>
        <w:pStyle w:val="ListParagraph"/>
        <w:rPr>
          <w:b/>
        </w:rPr>
      </w:pPr>
    </w:p>
    <w:p w:rsidR="00753F98" w:rsidRPr="00753F98" w:rsidRDefault="00753F98" w:rsidP="00753F98">
      <w:pPr>
        <w:pStyle w:val="ListParagraph"/>
        <w:numPr>
          <w:ilvl w:val="0"/>
          <w:numId w:val="5"/>
        </w:numPr>
        <w:rPr>
          <w:b/>
        </w:rPr>
      </w:pPr>
      <w:r w:rsidRPr="00B14AB5">
        <w:rPr>
          <w:b/>
        </w:rPr>
        <w:t>Working curve</w:t>
      </w:r>
      <w:r>
        <w:t xml:space="preserve">: The working surface of a cam in contact with the follower. For the knife-edge </w:t>
      </w:r>
      <w:proofErr w:type="gramStart"/>
      <w:r>
        <w:t>follower  of</w:t>
      </w:r>
      <w:proofErr w:type="gramEnd"/>
      <w:r>
        <w:t xml:space="preserve"> the plate cam, the pitch curve and the working curves coincide. In a close or grooved cam there is an inner profile and an outer working curve.</w:t>
      </w:r>
    </w:p>
    <w:p w:rsidR="00753F98" w:rsidRPr="00753F98" w:rsidRDefault="00753F98" w:rsidP="00753F98">
      <w:pPr>
        <w:pStyle w:val="ListParagraph"/>
        <w:rPr>
          <w:b/>
        </w:rPr>
      </w:pPr>
      <w:r>
        <w:t xml:space="preserve">  </w:t>
      </w:r>
    </w:p>
    <w:p w:rsidR="00753F98" w:rsidRPr="00753F98" w:rsidRDefault="00753F98" w:rsidP="00753F98">
      <w:pPr>
        <w:pStyle w:val="ListParagraph"/>
        <w:numPr>
          <w:ilvl w:val="0"/>
          <w:numId w:val="5"/>
        </w:numPr>
        <w:rPr>
          <w:b/>
        </w:rPr>
      </w:pPr>
      <w:r w:rsidRPr="00B14AB5">
        <w:rPr>
          <w:b/>
        </w:rPr>
        <w:t>Pitch circle:</w:t>
      </w:r>
      <w:r>
        <w:t xml:space="preserve"> A circle from the cam center through the pitch point. The pitch circle radius is used to calculate a cam of minimum size for a given pressure angle.  </w:t>
      </w:r>
    </w:p>
    <w:p w:rsidR="00753F98" w:rsidRPr="00753F98" w:rsidRDefault="00753F98" w:rsidP="00753F98">
      <w:pPr>
        <w:pStyle w:val="ListParagraph"/>
        <w:rPr>
          <w:b/>
        </w:rPr>
      </w:pPr>
    </w:p>
    <w:p w:rsidR="00753F98" w:rsidRPr="00753F98" w:rsidRDefault="00753F98" w:rsidP="00753F98">
      <w:pPr>
        <w:pStyle w:val="ListParagraph"/>
        <w:numPr>
          <w:ilvl w:val="0"/>
          <w:numId w:val="5"/>
        </w:numPr>
        <w:rPr>
          <w:b/>
        </w:rPr>
      </w:pPr>
      <w:r w:rsidRPr="00B14AB5">
        <w:rPr>
          <w:b/>
        </w:rPr>
        <w:t>Prime circle (reference circle):</w:t>
      </w:r>
      <w:r>
        <w:t xml:space="preserve"> The smallest circle from the cam center through the pitch curve.</w:t>
      </w:r>
    </w:p>
    <w:p w:rsidR="00753F98" w:rsidRPr="00753F98" w:rsidRDefault="00753F98" w:rsidP="00753F98">
      <w:pPr>
        <w:pStyle w:val="ListParagraph"/>
        <w:rPr>
          <w:b/>
        </w:rPr>
      </w:pPr>
    </w:p>
    <w:p w:rsidR="00753F98" w:rsidRPr="00753F98" w:rsidRDefault="00753F98" w:rsidP="00753F98">
      <w:pPr>
        <w:pStyle w:val="ListParagraph"/>
        <w:numPr>
          <w:ilvl w:val="0"/>
          <w:numId w:val="5"/>
        </w:numPr>
        <w:rPr>
          <w:b/>
        </w:rPr>
      </w:pPr>
      <w:r w:rsidRPr="00B14AB5">
        <w:rPr>
          <w:b/>
        </w:rPr>
        <w:t>Base circle</w:t>
      </w:r>
      <w:r>
        <w:t>: The smallest circle from the cam center through the cam profile curve.</w:t>
      </w:r>
    </w:p>
    <w:p w:rsidR="00753F98" w:rsidRPr="00753F98" w:rsidRDefault="00753F98" w:rsidP="00753F98">
      <w:pPr>
        <w:pStyle w:val="ListParagraph"/>
        <w:rPr>
          <w:b/>
        </w:rPr>
      </w:pPr>
    </w:p>
    <w:p w:rsidR="00753F98" w:rsidRPr="00753F98" w:rsidRDefault="00753F98" w:rsidP="00753F98">
      <w:pPr>
        <w:pStyle w:val="ListParagraph"/>
        <w:numPr>
          <w:ilvl w:val="0"/>
          <w:numId w:val="5"/>
        </w:numPr>
        <w:rPr>
          <w:b/>
        </w:rPr>
      </w:pPr>
      <w:r>
        <w:t xml:space="preserve"> </w:t>
      </w:r>
      <w:r w:rsidRPr="00B14AB5">
        <w:rPr>
          <w:b/>
        </w:rPr>
        <w:t>Stroke or throw</w:t>
      </w:r>
      <w:r>
        <w:t>: The greatest distance or angle through which the follower moves or rotates.</w:t>
      </w:r>
    </w:p>
    <w:p w:rsidR="00753F98" w:rsidRPr="00753F98" w:rsidRDefault="00753F98" w:rsidP="00753F98">
      <w:pPr>
        <w:pStyle w:val="ListParagraph"/>
        <w:rPr>
          <w:b/>
        </w:rPr>
      </w:pPr>
    </w:p>
    <w:p w:rsidR="00753F98" w:rsidRPr="0003458F" w:rsidRDefault="00753F98" w:rsidP="00753F98">
      <w:pPr>
        <w:pStyle w:val="ListParagraph"/>
        <w:numPr>
          <w:ilvl w:val="0"/>
          <w:numId w:val="5"/>
        </w:numPr>
        <w:rPr>
          <w:b/>
        </w:rPr>
      </w:pPr>
      <w:r>
        <w:t xml:space="preserve"> </w:t>
      </w:r>
      <w:r w:rsidRPr="00B14AB5">
        <w:rPr>
          <w:b/>
        </w:rPr>
        <w:t>Follower displacement</w:t>
      </w:r>
      <w:r>
        <w:t xml:space="preserve">: The position of the follower from a specific zero or rest position (usually </w:t>
      </w:r>
      <w:proofErr w:type="spellStart"/>
      <w:proofErr w:type="gramStart"/>
      <w:r>
        <w:t>its</w:t>
      </w:r>
      <w:proofErr w:type="spellEnd"/>
      <w:proofErr w:type="gramEnd"/>
      <w:r>
        <w:t xml:space="preserve"> the position when the follower contacts with the base circle of the cam) in relation to time or the rotary angle of the cam.  </w:t>
      </w:r>
    </w:p>
    <w:p w:rsidR="0003458F" w:rsidRPr="00B14AB5" w:rsidRDefault="0003458F" w:rsidP="0003458F">
      <w:pPr>
        <w:pStyle w:val="ListParagraph"/>
        <w:rPr>
          <w:b/>
        </w:rPr>
      </w:pPr>
    </w:p>
    <w:p w:rsidR="008B551F" w:rsidRPr="00B14AB5" w:rsidRDefault="00753F98" w:rsidP="008B551F">
      <w:pPr>
        <w:pStyle w:val="ListParagraph"/>
        <w:numPr>
          <w:ilvl w:val="0"/>
          <w:numId w:val="5"/>
        </w:numPr>
        <w:rPr>
          <w:b/>
        </w:rPr>
      </w:pPr>
      <w:r w:rsidRPr="00B14AB5">
        <w:rPr>
          <w:b/>
        </w:rPr>
        <w:t>Pressure angle</w:t>
      </w:r>
      <w:r>
        <w:t>: The angle at any point between the normal to the pitch curve and the instantaneous direction of the follower motion. This angle is important in cam design because it represents the steepness of the cam profile.</w:t>
      </w:r>
    </w:p>
    <w:p w:rsidR="0003458F" w:rsidRDefault="0003458F" w:rsidP="0003458F">
      <w:pPr>
        <w:rPr>
          <w:b/>
        </w:rPr>
      </w:pPr>
      <w:r>
        <w:rPr>
          <w:b/>
        </w:rPr>
        <w:lastRenderedPageBreak/>
        <w:t>LESSON19:  DISPLACEMENT DIAGRAM</w:t>
      </w:r>
    </w:p>
    <w:p w:rsidR="0003458F" w:rsidRDefault="0003458F" w:rsidP="0003458F">
      <w:pPr>
        <w:rPr>
          <w:b/>
        </w:rPr>
      </w:pPr>
      <w:r>
        <w:rPr>
          <w:b/>
        </w:rPr>
        <w:t xml:space="preserve">LEARNING OUTCOME: </w:t>
      </w:r>
      <w:r w:rsidR="00BD3A3C">
        <w:rPr>
          <w:b/>
        </w:rPr>
        <w:t xml:space="preserve"> IDENTIFY THE THREE BASIC </w:t>
      </w:r>
      <w:proofErr w:type="gramStart"/>
      <w:r w:rsidR="00BD3A3C">
        <w:rPr>
          <w:b/>
        </w:rPr>
        <w:t>DISPLACEMENT  OF</w:t>
      </w:r>
      <w:proofErr w:type="gramEnd"/>
      <w:r w:rsidR="00BD3A3C">
        <w:rPr>
          <w:b/>
        </w:rPr>
        <w:t xml:space="preserve"> CAM</w:t>
      </w:r>
    </w:p>
    <w:p w:rsidR="0003458F" w:rsidRDefault="0003458F" w:rsidP="0003458F">
      <w:r>
        <w:t xml:space="preserve">BASIC DISPLACEMENT DIAGRAM </w:t>
      </w:r>
    </w:p>
    <w:p w:rsidR="0003458F" w:rsidRPr="00B14AB5" w:rsidRDefault="0003458F" w:rsidP="0003458F">
      <w:pPr>
        <w:pStyle w:val="ListParagraph"/>
        <w:numPr>
          <w:ilvl w:val="0"/>
          <w:numId w:val="6"/>
        </w:numPr>
        <w:rPr>
          <w:b/>
        </w:rPr>
      </w:pPr>
      <w:r>
        <w:t>One Cycle - One rotation/revolution of the cam.</w:t>
      </w:r>
    </w:p>
    <w:p w:rsidR="00B14AB5" w:rsidRPr="0003458F" w:rsidRDefault="00B14AB5" w:rsidP="00B14AB5">
      <w:pPr>
        <w:pStyle w:val="ListParagraph"/>
        <w:rPr>
          <w:b/>
        </w:rPr>
      </w:pPr>
    </w:p>
    <w:p w:rsidR="00B14AB5" w:rsidRDefault="0003458F" w:rsidP="00B14AB5">
      <w:pPr>
        <w:pStyle w:val="ListParagraph"/>
        <w:numPr>
          <w:ilvl w:val="0"/>
          <w:numId w:val="6"/>
        </w:numPr>
        <w:rPr>
          <w:b/>
        </w:rPr>
      </w:pPr>
      <w:r>
        <w:t xml:space="preserve"> Dwell - when the cam rotates but the follower does not rise or fall.</w:t>
      </w:r>
    </w:p>
    <w:p w:rsidR="00B14AB5" w:rsidRPr="00B14AB5" w:rsidRDefault="00B14AB5" w:rsidP="00B14AB5">
      <w:pPr>
        <w:pStyle w:val="ListParagraph"/>
        <w:rPr>
          <w:b/>
        </w:rPr>
      </w:pPr>
    </w:p>
    <w:p w:rsidR="0003458F" w:rsidRPr="00B14AB5" w:rsidRDefault="0003458F" w:rsidP="0003458F">
      <w:pPr>
        <w:pStyle w:val="ListParagraph"/>
        <w:numPr>
          <w:ilvl w:val="0"/>
          <w:numId w:val="6"/>
        </w:numPr>
        <w:rPr>
          <w:b/>
        </w:rPr>
      </w:pPr>
      <w:r>
        <w:t xml:space="preserve"> The Rise - part of the cam that causes the follower to rise. </w:t>
      </w:r>
    </w:p>
    <w:p w:rsidR="00B14AB5" w:rsidRPr="0003458F" w:rsidRDefault="00B14AB5" w:rsidP="00B14AB5">
      <w:pPr>
        <w:pStyle w:val="ListParagraph"/>
        <w:rPr>
          <w:b/>
        </w:rPr>
      </w:pPr>
    </w:p>
    <w:p w:rsidR="0003458F" w:rsidRPr="0003458F" w:rsidRDefault="0003458F" w:rsidP="0003458F">
      <w:pPr>
        <w:pStyle w:val="ListParagraph"/>
        <w:numPr>
          <w:ilvl w:val="0"/>
          <w:numId w:val="6"/>
        </w:numPr>
        <w:rPr>
          <w:b/>
        </w:rPr>
      </w:pPr>
      <w:r>
        <w:t xml:space="preserve">The </w:t>
      </w:r>
      <w:proofErr w:type="gramStart"/>
      <w:r>
        <w:t>Fall</w:t>
      </w:r>
      <w:proofErr w:type="gramEnd"/>
      <w:r>
        <w:t xml:space="preserve"> – part of the cam that causes the follower to fall.</w:t>
      </w:r>
    </w:p>
    <w:p w:rsidR="0003458F" w:rsidRPr="0003458F" w:rsidRDefault="0003458F" w:rsidP="0003458F">
      <w:pPr>
        <w:rPr>
          <w:b/>
        </w:rPr>
      </w:pPr>
      <w:r>
        <w:rPr>
          <w:b/>
          <w:noProof/>
        </w:rPr>
        <w:drawing>
          <wp:inline distT="0" distB="0" distL="0" distR="0">
            <wp:extent cx="6031169" cy="2006930"/>
            <wp:effectExtent l="19050" t="0" r="7681"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17084" t="49110" r="19100" b="13114"/>
                    <a:stretch>
                      <a:fillRect/>
                    </a:stretch>
                  </pic:blipFill>
                  <pic:spPr bwMode="auto">
                    <a:xfrm>
                      <a:off x="0" y="0"/>
                      <a:ext cx="6039721" cy="2009776"/>
                    </a:xfrm>
                    <a:prstGeom prst="rect">
                      <a:avLst/>
                    </a:prstGeom>
                    <a:noFill/>
                    <a:ln w="9525">
                      <a:noFill/>
                      <a:miter lim="800000"/>
                      <a:headEnd/>
                      <a:tailEnd/>
                    </a:ln>
                  </pic:spPr>
                </pic:pic>
              </a:graphicData>
            </a:graphic>
          </wp:inline>
        </w:drawing>
      </w:r>
    </w:p>
    <w:p w:rsidR="00A20A5F" w:rsidRDefault="00A20A5F" w:rsidP="00A20A5F">
      <w:pPr>
        <w:pStyle w:val="ListParagraph"/>
        <w:numPr>
          <w:ilvl w:val="0"/>
          <w:numId w:val="7"/>
        </w:numPr>
      </w:pPr>
      <w:r>
        <w:t xml:space="preserve">The performance graph of a plate cam is drawn above showing the rise, dwell, fall and lower dwell. </w:t>
      </w:r>
    </w:p>
    <w:p w:rsidR="00A20A5F" w:rsidRDefault="00A20A5F" w:rsidP="00A20A5F">
      <w:pPr>
        <w:pStyle w:val="ListParagraph"/>
      </w:pPr>
    </w:p>
    <w:p w:rsidR="00A20A5F" w:rsidRDefault="00A20A5F" w:rsidP="00A20A5F">
      <w:pPr>
        <w:pStyle w:val="ListParagraph"/>
        <w:numPr>
          <w:ilvl w:val="0"/>
          <w:numId w:val="7"/>
        </w:numPr>
      </w:pPr>
      <w:r>
        <w:t xml:space="preserve">The graph is in degrees or in terms of time which is calculated by using one rotation or rpm. </w:t>
      </w:r>
    </w:p>
    <w:p w:rsidR="00A20A5F" w:rsidRDefault="00A20A5F" w:rsidP="00A20A5F">
      <w:pPr>
        <w:pStyle w:val="ListParagraph"/>
      </w:pPr>
    </w:p>
    <w:p w:rsidR="00A20A5F" w:rsidRDefault="00A20A5F" w:rsidP="00A20A5F">
      <w:pPr>
        <w:pStyle w:val="ListParagraph"/>
        <w:numPr>
          <w:ilvl w:val="0"/>
          <w:numId w:val="7"/>
        </w:numPr>
      </w:pPr>
      <w:r>
        <w:t xml:space="preserve">The points of the graph are projected to the centre line of the disc and brought to the corresponding radial. </w:t>
      </w:r>
    </w:p>
    <w:p w:rsidR="00A20A5F" w:rsidRDefault="00A20A5F" w:rsidP="00A20A5F">
      <w:pPr>
        <w:pStyle w:val="ListParagraph"/>
      </w:pPr>
    </w:p>
    <w:p w:rsidR="008B551F" w:rsidRDefault="00A20A5F" w:rsidP="00A20A5F">
      <w:pPr>
        <w:pStyle w:val="ListParagraph"/>
        <w:numPr>
          <w:ilvl w:val="0"/>
          <w:numId w:val="7"/>
        </w:numPr>
      </w:pPr>
      <w:r>
        <w:t>These points are joined to give the contour of the cam.</w:t>
      </w:r>
    </w:p>
    <w:p w:rsidR="00BD3A3C" w:rsidRDefault="00BD3A3C" w:rsidP="00BD3A3C">
      <w:pPr>
        <w:pStyle w:val="ListParagraph"/>
      </w:pPr>
    </w:p>
    <w:p w:rsidR="00B14AB5" w:rsidRDefault="00B14AB5" w:rsidP="00BD3A3C">
      <w:pPr>
        <w:rPr>
          <w:b/>
        </w:rPr>
      </w:pPr>
    </w:p>
    <w:p w:rsidR="00B14AB5" w:rsidRDefault="00B14AB5" w:rsidP="00BD3A3C">
      <w:pPr>
        <w:rPr>
          <w:b/>
        </w:rPr>
      </w:pPr>
    </w:p>
    <w:p w:rsidR="00B14AB5" w:rsidRDefault="00B14AB5" w:rsidP="00BD3A3C">
      <w:pPr>
        <w:rPr>
          <w:b/>
        </w:rPr>
      </w:pPr>
    </w:p>
    <w:p w:rsidR="00B14AB5" w:rsidRDefault="00B14AB5" w:rsidP="00BD3A3C">
      <w:pPr>
        <w:rPr>
          <w:b/>
        </w:rPr>
      </w:pPr>
    </w:p>
    <w:p w:rsidR="00B14AB5" w:rsidRDefault="00B14AB5" w:rsidP="00BD3A3C">
      <w:pPr>
        <w:rPr>
          <w:b/>
        </w:rPr>
      </w:pPr>
    </w:p>
    <w:p w:rsidR="00B14AB5" w:rsidRDefault="00B14AB5" w:rsidP="00BD3A3C">
      <w:pPr>
        <w:rPr>
          <w:b/>
        </w:rPr>
      </w:pPr>
    </w:p>
    <w:p w:rsidR="00B14AB5" w:rsidRDefault="00B14AB5" w:rsidP="00BD3A3C">
      <w:pPr>
        <w:rPr>
          <w:b/>
        </w:rPr>
      </w:pPr>
    </w:p>
    <w:p w:rsidR="00BD3A3C" w:rsidRDefault="00BD3A3C" w:rsidP="00BD3A3C">
      <w:pPr>
        <w:rPr>
          <w:b/>
        </w:rPr>
      </w:pPr>
      <w:r>
        <w:rPr>
          <w:b/>
        </w:rPr>
        <w:lastRenderedPageBreak/>
        <w:t xml:space="preserve">LESSON20:  </w:t>
      </w:r>
    </w:p>
    <w:p w:rsidR="00BD3A3C" w:rsidRDefault="00BD3A3C" w:rsidP="00BD3A3C">
      <w:pPr>
        <w:rPr>
          <w:b/>
        </w:rPr>
      </w:pPr>
      <w:r>
        <w:rPr>
          <w:b/>
        </w:rPr>
        <w:t xml:space="preserve">LEARNING OUTCOME:  IDENTIFY THE THREE </w:t>
      </w:r>
    </w:p>
    <w:p w:rsidR="00B14AB5" w:rsidRPr="00B14AB5" w:rsidRDefault="00B14AB5" w:rsidP="00B14AB5">
      <w:pPr>
        <w:pStyle w:val="ListParagraph"/>
        <w:numPr>
          <w:ilvl w:val="0"/>
          <w:numId w:val="8"/>
        </w:numPr>
        <w:rPr>
          <w:b/>
        </w:rPr>
      </w:pPr>
      <w:r>
        <w:t xml:space="preserve">Uniform Velocity </w:t>
      </w:r>
    </w:p>
    <w:p w:rsidR="00B14AB5" w:rsidRPr="00670952" w:rsidRDefault="00B14AB5" w:rsidP="00B14AB5">
      <w:pPr>
        <w:pStyle w:val="ListParagraph"/>
        <w:numPr>
          <w:ilvl w:val="0"/>
          <w:numId w:val="9"/>
        </w:numPr>
        <w:rPr>
          <w:b/>
        </w:rPr>
      </w:pPr>
      <w:proofErr w:type="gramStart"/>
      <w:r>
        <w:t>lifts</w:t>
      </w:r>
      <w:proofErr w:type="gramEnd"/>
      <w:r>
        <w:t xml:space="preserve"> or falls which follow a straight line on the graph. </w:t>
      </w:r>
    </w:p>
    <w:p w:rsidR="00670952" w:rsidRPr="00B14AB5" w:rsidRDefault="00670952" w:rsidP="00670952">
      <w:pPr>
        <w:pStyle w:val="ListParagraph"/>
        <w:ind w:left="1440"/>
        <w:rPr>
          <w:b/>
        </w:rPr>
      </w:pPr>
    </w:p>
    <w:p w:rsidR="00217E77" w:rsidRPr="00B14AB5" w:rsidRDefault="00B14AB5" w:rsidP="00B14AB5">
      <w:pPr>
        <w:pStyle w:val="ListParagraph"/>
        <w:numPr>
          <w:ilvl w:val="0"/>
          <w:numId w:val="9"/>
        </w:numPr>
        <w:rPr>
          <w:b/>
        </w:rPr>
      </w:pPr>
      <w:r>
        <w:t>The cam shown would give a uniform velocity rise and fall of its follower.</w:t>
      </w:r>
    </w:p>
    <w:p w:rsidR="00B14AB5" w:rsidRPr="00B14AB5" w:rsidRDefault="00B14AB5" w:rsidP="00B14AB5">
      <w:pPr>
        <w:jc w:val="center"/>
        <w:rPr>
          <w:b/>
        </w:rPr>
      </w:pPr>
      <w:r>
        <w:rPr>
          <w:b/>
          <w:noProof/>
        </w:rPr>
        <w:drawing>
          <wp:inline distT="0" distB="0" distL="0" distR="0">
            <wp:extent cx="3849252" cy="162692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30703" t="32384" r="45479" b="49717"/>
                    <a:stretch>
                      <a:fillRect/>
                    </a:stretch>
                  </pic:blipFill>
                  <pic:spPr bwMode="auto">
                    <a:xfrm>
                      <a:off x="0" y="0"/>
                      <a:ext cx="3872065" cy="1636562"/>
                    </a:xfrm>
                    <a:prstGeom prst="rect">
                      <a:avLst/>
                    </a:prstGeom>
                    <a:noFill/>
                    <a:ln w="9525">
                      <a:noFill/>
                      <a:miter lim="800000"/>
                      <a:headEnd/>
                      <a:tailEnd/>
                    </a:ln>
                  </pic:spPr>
                </pic:pic>
              </a:graphicData>
            </a:graphic>
          </wp:inline>
        </w:drawing>
      </w:r>
    </w:p>
    <w:p w:rsidR="00B14AB5" w:rsidRDefault="00B14AB5" w:rsidP="00B14AB5">
      <w:pPr>
        <w:pStyle w:val="ListParagraph"/>
        <w:numPr>
          <w:ilvl w:val="0"/>
          <w:numId w:val="8"/>
        </w:numPr>
      </w:pPr>
      <w:r>
        <w:t xml:space="preserve">Simple Harmonic Motion </w:t>
      </w:r>
    </w:p>
    <w:p w:rsidR="00BD3A3C" w:rsidRDefault="00B14AB5" w:rsidP="00B14AB5">
      <w:pPr>
        <w:pStyle w:val="ListParagraph"/>
        <w:numPr>
          <w:ilvl w:val="0"/>
          <w:numId w:val="10"/>
        </w:numPr>
      </w:pPr>
      <w:proofErr w:type="gramStart"/>
      <w:r>
        <w:t>sine</w:t>
      </w:r>
      <w:proofErr w:type="gramEnd"/>
      <w:r>
        <w:t xml:space="preserve"> curve, constructed by projecting points from the semi-circle to the graph lines.</w:t>
      </w:r>
    </w:p>
    <w:p w:rsidR="00B14AB5" w:rsidRDefault="00B14AB5" w:rsidP="00B14AB5">
      <w:pPr>
        <w:jc w:val="center"/>
      </w:pPr>
      <w:r>
        <w:rPr>
          <w:noProof/>
        </w:rPr>
        <w:drawing>
          <wp:inline distT="0" distB="0" distL="0" distR="0">
            <wp:extent cx="4332314" cy="1567543"/>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28901" t="50534" r="45079" b="32737"/>
                    <a:stretch>
                      <a:fillRect/>
                    </a:stretch>
                  </pic:blipFill>
                  <pic:spPr bwMode="auto">
                    <a:xfrm>
                      <a:off x="0" y="0"/>
                      <a:ext cx="4335104" cy="1568552"/>
                    </a:xfrm>
                    <a:prstGeom prst="rect">
                      <a:avLst/>
                    </a:prstGeom>
                    <a:noFill/>
                    <a:ln w="9525">
                      <a:noFill/>
                      <a:miter lim="800000"/>
                      <a:headEnd/>
                      <a:tailEnd/>
                    </a:ln>
                  </pic:spPr>
                </pic:pic>
              </a:graphicData>
            </a:graphic>
          </wp:inline>
        </w:drawing>
      </w:r>
    </w:p>
    <w:p w:rsidR="00670952" w:rsidRDefault="00670952" w:rsidP="00670952">
      <w:pPr>
        <w:pStyle w:val="ListParagraph"/>
        <w:numPr>
          <w:ilvl w:val="0"/>
          <w:numId w:val="8"/>
        </w:numPr>
      </w:pPr>
      <w:r>
        <w:t xml:space="preserve">Uniform Acceleration and Retardation </w:t>
      </w:r>
    </w:p>
    <w:p w:rsidR="00670952" w:rsidRDefault="00670952" w:rsidP="00670952">
      <w:pPr>
        <w:pStyle w:val="ListParagraph"/>
        <w:numPr>
          <w:ilvl w:val="0"/>
          <w:numId w:val="10"/>
        </w:numPr>
      </w:pPr>
      <w:proofErr w:type="gramStart"/>
      <w:r>
        <w:t>drawn</w:t>
      </w:r>
      <w:proofErr w:type="gramEnd"/>
      <w:r>
        <w:t xml:space="preserve"> by fixing apex, base and midpoints and in the quarters as shown. </w:t>
      </w:r>
    </w:p>
    <w:p w:rsidR="00670952" w:rsidRDefault="00670952" w:rsidP="00670952">
      <w:pPr>
        <w:pStyle w:val="ListParagraph"/>
        <w:ind w:left="1440"/>
      </w:pPr>
    </w:p>
    <w:p w:rsidR="00670952" w:rsidRDefault="00670952" w:rsidP="00670952">
      <w:pPr>
        <w:pStyle w:val="ListParagraph"/>
        <w:numPr>
          <w:ilvl w:val="0"/>
          <w:numId w:val="10"/>
        </w:numPr>
      </w:pPr>
      <w:r>
        <w:t>The curve is drawn the intersections.</w:t>
      </w:r>
    </w:p>
    <w:p w:rsidR="00670952" w:rsidRDefault="00670952" w:rsidP="00670952">
      <w:pPr>
        <w:pStyle w:val="ListParagraph"/>
      </w:pPr>
    </w:p>
    <w:p w:rsidR="00670952" w:rsidRDefault="00670952" w:rsidP="00670952">
      <w:pPr>
        <w:jc w:val="center"/>
      </w:pPr>
      <w:r>
        <w:rPr>
          <w:noProof/>
        </w:rPr>
        <w:drawing>
          <wp:inline distT="0" distB="0" distL="0" distR="0">
            <wp:extent cx="4008260" cy="160123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30302" t="68683" r="45079" b="13831"/>
                    <a:stretch>
                      <a:fillRect/>
                    </a:stretch>
                  </pic:blipFill>
                  <pic:spPr bwMode="auto">
                    <a:xfrm>
                      <a:off x="0" y="0"/>
                      <a:ext cx="4032897" cy="1611072"/>
                    </a:xfrm>
                    <a:prstGeom prst="rect">
                      <a:avLst/>
                    </a:prstGeom>
                    <a:noFill/>
                    <a:ln w="9525">
                      <a:noFill/>
                      <a:miter lim="800000"/>
                      <a:headEnd/>
                      <a:tailEnd/>
                    </a:ln>
                  </pic:spPr>
                </pic:pic>
              </a:graphicData>
            </a:graphic>
          </wp:inline>
        </w:drawing>
      </w:r>
    </w:p>
    <w:p w:rsidR="00FE61FE" w:rsidRDefault="00FE61FE" w:rsidP="00670952">
      <w:pPr>
        <w:jc w:val="center"/>
      </w:pPr>
    </w:p>
    <w:p w:rsidR="00FE61FE" w:rsidRDefault="00FE61FE" w:rsidP="00FE61FE">
      <w:r>
        <w:lastRenderedPageBreak/>
        <w:t>EXAMPLE:</w:t>
      </w:r>
    </w:p>
    <w:p w:rsidR="00FE61FE" w:rsidRDefault="00FE61FE" w:rsidP="00FE61FE">
      <w:r>
        <w:rPr>
          <w:noProof/>
        </w:rPr>
        <w:drawing>
          <wp:inline distT="0" distB="0" distL="0" distR="0">
            <wp:extent cx="6198335" cy="2517569"/>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l="27024" t="42349" r="26294" b="23843"/>
                    <a:stretch>
                      <a:fillRect/>
                    </a:stretch>
                  </pic:blipFill>
                  <pic:spPr bwMode="auto">
                    <a:xfrm>
                      <a:off x="0" y="0"/>
                      <a:ext cx="6198335" cy="2517569"/>
                    </a:xfrm>
                    <a:prstGeom prst="rect">
                      <a:avLst/>
                    </a:prstGeom>
                    <a:noFill/>
                    <a:ln w="9525">
                      <a:noFill/>
                      <a:miter lim="800000"/>
                      <a:headEnd/>
                      <a:tailEnd/>
                    </a:ln>
                  </pic:spPr>
                </pic:pic>
              </a:graphicData>
            </a:graphic>
          </wp:inline>
        </w:drawing>
      </w:r>
    </w:p>
    <w:p w:rsidR="009245ED" w:rsidRDefault="009245ED" w:rsidP="00FE61FE">
      <w:r>
        <w:t xml:space="preserve">Design a cam to </w:t>
      </w:r>
      <w:proofErr w:type="spellStart"/>
      <w:r>
        <w:t>fulfil</w:t>
      </w:r>
      <w:proofErr w:type="spellEnd"/>
      <w:r>
        <w:t xml:space="preserve"> the conditions in the given data.  </w:t>
      </w:r>
    </w:p>
    <w:p w:rsidR="009245ED" w:rsidRDefault="009245ED" w:rsidP="009245ED">
      <w:pPr>
        <w:pStyle w:val="ListParagraph"/>
        <w:numPr>
          <w:ilvl w:val="0"/>
          <w:numId w:val="11"/>
        </w:numPr>
      </w:pPr>
      <w:r>
        <w:t>Draw the graph lines showing a 24mm lift and twenty-four 15</w:t>
      </w:r>
      <w:r>
        <w:sym w:font="Symbol" w:char="F0B0"/>
      </w:r>
      <w:r>
        <w:t xml:space="preserve"> vertical divisions </w:t>
      </w:r>
    </w:p>
    <w:p w:rsidR="009245ED" w:rsidRDefault="009245ED" w:rsidP="009245ED">
      <w:pPr>
        <w:pStyle w:val="ListParagraph"/>
      </w:pPr>
    </w:p>
    <w:p w:rsidR="009245ED" w:rsidRDefault="009245ED" w:rsidP="009245ED">
      <w:pPr>
        <w:pStyle w:val="ListParagraph"/>
        <w:numPr>
          <w:ilvl w:val="0"/>
          <w:numId w:val="11"/>
        </w:numPr>
      </w:pPr>
      <w:r>
        <w:t>Draw the straight line UV lift 12mm for 120</w:t>
      </w:r>
      <w:r>
        <w:sym w:font="Symbol" w:char="F0B0"/>
      </w:r>
      <w:r>
        <w:t xml:space="preserve"> </w:t>
      </w:r>
    </w:p>
    <w:p w:rsidR="009245ED" w:rsidRDefault="009245ED" w:rsidP="009245ED">
      <w:pPr>
        <w:pStyle w:val="ListParagraph"/>
      </w:pPr>
    </w:p>
    <w:p w:rsidR="009245ED" w:rsidRDefault="009245ED" w:rsidP="009245ED">
      <w:pPr>
        <w:pStyle w:val="ListParagraph"/>
        <w:numPr>
          <w:ilvl w:val="0"/>
          <w:numId w:val="11"/>
        </w:numPr>
      </w:pPr>
      <w:r>
        <w:t>Plot the SHM curve on the next 90</w:t>
      </w:r>
      <w:r>
        <w:sym w:font="Symbol" w:char="F0B0"/>
      </w:r>
      <w:r>
        <w:t xml:space="preserve"> </w:t>
      </w:r>
    </w:p>
    <w:p w:rsidR="009245ED" w:rsidRDefault="009245ED" w:rsidP="009245ED">
      <w:pPr>
        <w:pStyle w:val="ListParagraph"/>
      </w:pPr>
      <w:r>
        <w:t xml:space="preserve"> </w:t>
      </w:r>
    </w:p>
    <w:p w:rsidR="009245ED" w:rsidRDefault="009245ED" w:rsidP="009245ED">
      <w:pPr>
        <w:pStyle w:val="ListParagraph"/>
        <w:numPr>
          <w:ilvl w:val="0"/>
          <w:numId w:val="11"/>
        </w:numPr>
      </w:pPr>
      <w:r>
        <w:t>A straight line horizontal gives the dwell or rest to 270</w:t>
      </w:r>
      <w:r>
        <w:sym w:font="Symbol" w:char="F0B0"/>
      </w:r>
      <w:r>
        <w:t xml:space="preserve"> and a straight sloping line to 360</w:t>
      </w:r>
      <w:r>
        <w:sym w:font="Symbol" w:char="F0B0"/>
      </w:r>
      <w:r>
        <w:t xml:space="preserve"> gives the final UV fall back to the base line. </w:t>
      </w:r>
    </w:p>
    <w:p w:rsidR="009245ED" w:rsidRDefault="009245ED" w:rsidP="009245ED">
      <w:pPr>
        <w:pStyle w:val="ListParagraph"/>
      </w:pPr>
      <w:r>
        <w:t xml:space="preserve"> </w:t>
      </w:r>
    </w:p>
    <w:p w:rsidR="009245ED" w:rsidRDefault="009245ED" w:rsidP="009245ED">
      <w:pPr>
        <w:pStyle w:val="ListParagraph"/>
        <w:numPr>
          <w:ilvl w:val="0"/>
          <w:numId w:val="11"/>
        </w:numPr>
      </w:pPr>
      <w:r>
        <w:t>Draw the circle for the cam and project the points on the graph to the center line.</w:t>
      </w:r>
      <w:r>
        <w:sym w:font="Symbol" w:char="F0B7"/>
      </w:r>
      <w:r>
        <w:t xml:space="preserve">  Swing each point to its own radial and the intersections give the outline of the cam.</w:t>
      </w:r>
      <w:r>
        <w:sym w:font="Symbol" w:char="F0B7"/>
      </w:r>
    </w:p>
    <w:sectPr w:rsidR="009245ED" w:rsidSect="004A79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2694C"/>
    <w:multiLevelType w:val="hybridMultilevel"/>
    <w:tmpl w:val="9C004C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6E2B4A"/>
    <w:multiLevelType w:val="hybridMultilevel"/>
    <w:tmpl w:val="938E5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B6EE1"/>
    <w:multiLevelType w:val="hybridMultilevel"/>
    <w:tmpl w:val="A31026F8"/>
    <w:lvl w:ilvl="0" w:tplc="0409000B">
      <w:start w:val="1"/>
      <w:numFmt w:val="bullet"/>
      <w:lvlText w:val=""/>
      <w:lvlJc w:val="left"/>
      <w:pPr>
        <w:ind w:left="1487" w:hanging="360"/>
      </w:pPr>
      <w:rPr>
        <w:rFonts w:ascii="Wingdings" w:hAnsi="Wingdings" w:hint="default"/>
      </w:rPr>
    </w:lvl>
    <w:lvl w:ilvl="1" w:tplc="04090003" w:tentative="1">
      <w:start w:val="1"/>
      <w:numFmt w:val="bullet"/>
      <w:lvlText w:val="o"/>
      <w:lvlJc w:val="left"/>
      <w:pPr>
        <w:ind w:left="2207" w:hanging="360"/>
      </w:pPr>
      <w:rPr>
        <w:rFonts w:ascii="Courier New" w:hAnsi="Courier New" w:cs="Courier New" w:hint="default"/>
      </w:rPr>
    </w:lvl>
    <w:lvl w:ilvl="2" w:tplc="04090005" w:tentative="1">
      <w:start w:val="1"/>
      <w:numFmt w:val="bullet"/>
      <w:lvlText w:val=""/>
      <w:lvlJc w:val="left"/>
      <w:pPr>
        <w:ind w:left="2927" w:hanging="360"/>
      </w:pPr>
      <w:rPr>
        <w:rFonts w:ascii="Wingdings" w:hAnsi="Wingdings" w:hint="default"/>
      </w:rPr>
    </w:lvl>
    <w:lvl w:ilvl="3" w:tplc="04090001" w:tentative="1">
      <w:start w:val="1"/>
      <w:numFmt w:val="bullet"/>
      <w:lvlText w:val=""/>
      <w:lvlJc w:val="left"/>
      <w:pPr>
        <w:ind w:left="3647" w:hanging="360"/>
      </w:pPr>
      <w:rPr>
        <w:rFonts w:ascii="Symbol" w:hAnsi="Symbol" w:hint="default"/>
      </w:rPr>
    </w:lvl>
    <w:lvl w:ilvl="4" w:tplc="04090003" w:tentative="1">
      <w:start w:val="1"/>
      <w:numFmt w:val="bullet"/>
      <w:lvlText w:val="o"/>
      <w:lvlJc w:val="left"/>
      <w:pPr>
        <w:ind w:left="4367" w:hanging="360"/>
      </w:pPr>
      <w:rPr>
        <w:rFonts w:ascii="Courier New" w:hAnsi="Courier New" w:cs="Courier New" w:hint="default"/>
      </w:rPr>
    </w:lvl>
    <w:lvl w:ilvl="5" w:tplc="04090005" w:tentative="1">
      <w:start w:val="1"/>
      <w:numFmt w:val="bullet"/>
      <w:lvlText w:val=""/>
      <w:lvlJc w:val="left"/>
      <w:pPr>
        <w:ind w:left="5087" w:hanging="360"/>
      </w:pPr>
      <w:rPr>
        <w:rFonts w:ascii="Wingdings" w:hAnsi="Wingdings" w:hint="default"/>
      </w:rPr>
    </w:lvl>
    <w:lvl w:ilvl="6" w:tplc="04090001" w:tentative="1">
      <w:start w:val="1"/>
      <w:numFmt w:val="bullet"/>
      <w:lvlText w:val=""/>
      <w:lvlJc w:val="left"/>
      <w:pPr>
        <w:ind w:left="5807" w:hanging="360"/>
      </w:pPr>
      <w:rPr>
        <w:rFonts w:ascii="Symbol" w:hAnsi="Symbol" w:hint="default"/>
      </w:rPr>
    </w:lvl>
    <w:lvl w:ilvl="7" w:tplc="04090003" w:tentative="1">
      <w:start w:val="1"/>
      <w:numFmt w:val="bullet"/>
      <w:lvlText w:val="o"/>
      <w:lvlJc w:val="left"/>
      <w:pPr>
        <w:ind w:left="6527" w:hanging="360"/>
      </w:pPr>
      <w:rPr>
        <w:rFonts w:ascii="Courier New" w:hAnsi="Courier New" w:cs="Courier New" w:hint="default"/>
      </w:rPr>
    </w:lvl>
    <w:lvl w:ilvl="8" w:tplc="04090005" w:tentative="1">
      <w:start w:val="1"/>
      <w:numFmt w:val="bullet"/>
      <w:lvlText w:val=""/>
      <w:lvlJc w:val="left"/>
      <w:pPr>
        <w:ind w:left="7247" w:hanging="360"/>
      </w:pPr>
      <w:rPr>
        <w:rFonts w:ascii="Wingdings" w:hAnsi="Wingdings" w:hint="default"/>
      </w:rPr>
    </w:lvl>
  </w:abstractNum>
  <w:abstractNum w:abstractNumId="3">
    <w:nsid w:val="0923249D"/>
    <w:multiLevelType w:val="hybridMultilevel"/>
    <w:tmpl w:val="AA087A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F22215"/>
    <w:multiLevelType w:val="hybridMultilevel"/>
    <w:tmpl w:val="53D0CC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8C432D"/>
    <w:multiLevelType w:val="hybridMultilevel"/>
    <w:tmpl w:val="57223C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E39073A"/>
    <w:multiLevelType w:val="hybridMultilevel"/>
    <w:tmpl w:val="D69CBA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2B49AF"/>
    <w:multiLevelType w:val="hybridMultilevel"/>
    <w:tmpl w:val="08E205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C436BD"/>
    <w:multiLevelType w:val="hybridMultilevel"/>
    <w:tmpl w:val="57EC633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6135AD0"/>
    <w:multiLevelType w:val="hybridMultilevel"/>
    <w:tmpl w:val="2D9064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D8264F1"/>
    <w:multiLevelType w:val="hybridMultilevel"/>
    <w:tmpl w:val="508C5A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1"/>
  </w:num>
  <w:num w:numId="4">
    <w:abstractNumId w:val="2"/>
  </w:num>
  <w:num w:numId="5">
    <w:abstractNumId w:val="0"/>
  </w:num>
  <w:num w:numId="6">
    <w:abstractNumId w:val="4"/>
  </w:num>
  <w:num w:numId="7">
    <w:abstractNumId w:val="3"/>
  </w:num>
  <w:num w:numId="8">
    <w:abstractNumId w:val="10"/>
  </w:num>
  <w:num w:numId="9">
    <w:abstractNumId w:val="5"/>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E2"/>
    <w:rsid w:val="0003458F"/>
    <w:rsid w:val="00037839"/>
    <w:rsid w:val="00134B36"/>
    <w:rsid w:val="00217E77"/>
    <w:rsid w:val="0026223D"/>
    <w:rsid w:val="00355B63"/>
    <w:rsid w:val="004A79AF"/>
    <w:rsid w:val="00534FA5"/>
    <w:rsid w:val="00545332"/>
    <w:rsid w:val="00611045"/>
    <w:rsid w:val="00670952"/>
    <w:rsid w:val="006B5A92"/>
    <w:rsid w:val="00753F98"/>
    <w:rsid w:val="008019B8"/>
    <w:rsid w:val="00821CE2"/>
    <w:rsid w:val="008B551F"/>
    <w:rsid w:val="009245ED"/>
    <w:rsid w:val="0093393D"/>
    <w:rsid w:val="00A20A5F"/>
    <w:rsid w:val="00A9377C"/>
    <w:rsid w:val="00B14AB5"/>
    <w:rsid w:val="00BC37F4"/>
    <w:rsid w:val="00BD3A3C"/>
    <w:rsid w:val="00C37313"/>
    <w:rsid w:val="00D22B6E"/>
    <w:rsid w:val="00E35768"/>
    <w:rsid w:val="00E70423"/>
    <w:rsid w:val="00F21FA5"/>
    <w:rsid w:val="00FE61F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C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5332"/>
    <w:pPr>
      <w:ind w:left="720"/>
      <w:contextualSpacing/>
    </w:pPr>
  </w:style>
  <w:style w:type="paragraph" w:styleId="BalloonText">
    <w:name w:val="Balloon Text"/>
    <w:basedOn w:val="Normal"/>
    <w:link w:val="BalloonTextChar"/>
    <w:uiPriority w:val="99"/>
    <w:semiHidden/>
    <w:unhideWhenUsed/>
    <w:rsid w:val="006B5A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5A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C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5332"/>
    <w:pPr>
      <w:ind w:left="720"/>
      <w:contextualSpacing/>
    </w:pPr>
  </w:style>
  <w:style w:type="paragraph" w:styleId="BalloonText">
    <w:name w:val="Balloon Text"/>
    <w:basedOn w:val="Normal"/>
    <w:link w:val="BalloonTextChar"/>
    <w:uiPriority w:val="99"/>
    <w:semiHidden/>
    <w:unhideWhenUsed/>
    <w:rsid w:val="006B5A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5A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832</Words>
  <Characters>4745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2021-07-25T21:53:00Z</cp:lastPrinted>
  <dcterms:created xsi:type="dcterms:W3CDTF">2021-07-25T21:53:00Z</dcterms:created>
  <dcterms:modified xsi:type="dcterms:W3CDTF">2021-07-25T21:53:00Z</dcterms:modified>
</cp:coreProperties>
</file>